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06" w:rsidRPr="0088307C" w:rsidRDefault="00E07406" w:rsidP="008830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EC7" w:rsidRDefault="00457EC7" w:rsidP="00883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457EC7" w:rsidRDefault="00457EC7" w:rsidP="00883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проделанной работы завуча </w:t>
      </w:r>
    </w:p>
    <w:p w:rsidR="008F7C52" w:rsidRPr="0088307C" w:rsidRDefault="00457EC7" w:rsidP="00883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 первое полугодие 2018-2019  учебного года</w:t>
      </w:r>
    </w:p>
    <w:p w:rsidR="00B757FA" w:rsidRPr="0088307C" w:rsidRDefault="00B757FA" w:rsidP="00B757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7FA" w:rsidRPr="008856C2" w:rsidRDefault="00B757FA" w:rsidP="00B757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6C2">
        <w:rPr>
          <w:rFonts w:ascii="Times New Roman" w:hAnsi="Times New Roman" w:cs="Times New Roman"/>
          <w:b/>
          <w:sz w:val="28"/>
          <w:szCs w:val="28"/>
        </w:rPr>
        <w:t>Тема:</w:t>
      </w:r>
      <w:r w:rsidRPr="008856C2">
        <w:rPr>
          <w:rFonts w:ascii="Times New Roman" w:hAnsi="Times New Roman" w:cs="Times New Roman"/>
          <w:sz w:val="28"/>
          <w:szCs w:val="28"/>
        </w:rPr>
        <w:t xml:space="preserve"> Повышение педагогического потенциала педагогов школы и качества обучения в условиях внедрения и реализации ФГОС. Цель. Развитие практической направленности и индивидуализации образовательного процесса с целью формирования интеллектуальной, нравственной, творческой, социально и физически здоровой личности ребенка, способного к саморазвитию и самоопределению. </w:t>
      </w:r>
    </w:p>
    <w:p w:rsidR="00B757FA" w:rsidRPr="008856C2" w:rsidRDefault="00B757FA" w:rsidP="00B757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6C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85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1 Поддержание необходимых условий для реализации основной образовательной программы начального и основного общего образования в контексте ФГОС.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2. Создание образовательной среды, позволяющей реализовать стандарты нового поколения.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3 Совершенствование системы оценивания образовательных достижений, уровня профессиональной компетентности и методической подготовки педагогов.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4. Разработка и реализация индивидуальных планов для эффективной работы с </w:t>
      </w:r>
      <w:proofErr w:type="gramStart"/>
      <w:r w:rsidRPr="0088307C"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 w:rsidRPr="0088307C">
        <w:rPr>
          <w:rFonts w:ascii="Times New Roman" w:hAnsi="Times New Roman" w:cs="Times New Roman"/>
          <w:sz w:val="28"/>
          <w:szCs w:val="28"/>
        </w:rPr>
        <w:t xml:space="preserve"> обучающимися (олимпиадная деятельность, высокий балл ОГЭ).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5. Сохранение и укрепление физического и психического здоровья </w:t>
      </w:r>
      <w:proofErr w:type="gramStart"/>
      <w:r w:rsidRPr="0088307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8307C">
        <w:rPr>
          <w:rFonts w:ascii="Times New Roman" w:hAnsi="Times New Roman" w:cs="Times New Roman"/>
          <w:sz w:val="28"/>
          <w:szCs w:val="28"/>
        </w:rPr>
        <w:t xml:space="preserve">, формирование стремления к здоровому образу жизни. Формирование активной жизненной позиции.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6. Совершенствование условий взаимодействия семьи и школы.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7. Привлечение внешкольных учреждений к сотрудничеству для развития творческих, интеллектуальных, индивидуальных возможностей учащихся.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8830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1. Оптимизация учебной, физической, психологической нагрузки с целью создания условий для сохранения здоровья обучающихся.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2. Развитие и активное внедрение технологий индивидуального и дифференцированного обучения, направленных на удовлетворение образовательных потребностей каждого обучающегося с учетом его склонностей, интересов, учебно-познавательных возможностей.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3. Создание комплекса благоприятных условий, обеспечивающего формирование и развитие личности, важнейшими качествами которой станут </w:t>
      </w:r>
      <w:r w:rsidRPr="0088307C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</w:t>
      </w:r>
    </w:p>
    <w:p w:rsidR="00B757FA" w:rsidRPr="0088307C" w:rsidRDefault="00B757FA" w:rsidP="00B757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4. Создание творческого педагогического коллектива, участвующего в планировании и разработке программ, стимулирующих развитие профессиональных педагогических компетенций.</w:t>
      </w:r>
    </w:p>
    <w:p w:rsidR="008F7C52" w:rsidRPr="0088307C" w:rsidRDefault="008F7C52" w:rsidP="00883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57FA" w:rsidRDefault="00E07406" w:rsidP="0088307C">
      <w:pPr>
        <w:tabs>
          <w:tab w:val="left" w:pos="86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Учебный план школы на 201</w:t>
      </w:r>
      <w:r w:rsidR="0088307C">
        <w:rPr>
          <w:rFonts w:ascii="Times New Roman" w:hAnsi="Times New Roman" w:cs="Times New Roman"/>
          <w:sz w:val="28"/>
          <w:szCs w:val="28"/>
        </w:rPr>
        <w:t>7</w:t>
      </w:r>
      <w:r w:rsidRPr="0088307C">
        <w:rPr>
          <w:rFonts w:ascii="Times New Roman" w:hAnsi="Times New Roman" w:cs="Times New Roman"/>
          <w:sz w:val="28"/>
          <w:szCs w:val="28"/>
        </w:rPr>
        <w:t>-1</w:t>
      </w:r>
      <w:r w:rsidR="0088307C">
        <w:rPr>
          <w:rFonts w:ascii="Times New Roman" w:hAnsi="Times New Roman" w:cs="Times New Roman"/>
          <w:sz w:val="28"/>
          <w:szCs w:val="28"/>
        </w:rPr>
        <w:t>8</w:t>
      </w:r>
      <w:r w:rsidRPr="0088307C">
        <w:rPr>
          <w:rFonts w:ascii="Times New Roman" w:hAnsi="Times New Roman" w:cs="Times New Roman"/>
          <w:sz w:val="28"/>
          <w:szCs w:val="28"/>
        </w:rPr>
        <w:t xml:space="preserve"> учебный год был составлен на основании базисного учебного плана и включает в необходимом объеме содержание образования, являющееся обязательным на каждой ступени обучения. </w:t>
      </w:r>
      <w:r w:rsidR="00B757FA">
        <w:rPr>
          <w:rFonts w:ascii="Times New Roman" w:hAnsi="Times New Roman" w:cs="Times New Roman"/>
          <w:sz w:val="28"/>
          <w:szCs w:val="28"/>
        </w:rPr>
        <w:t>Компоненты часов были распределены по трудным предметам.</w:t>
      </w:r>
    </w:p>
    <w:p w:rsidR="0097528D" w:rsidRPr="0088307C" w:rsidRDefault="00E07406" w:rsidP="0088307C">
      <w:pPr>
        <w:tabs>
          <w:tab w:val="left" w:pos="86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В </w:t>
      </w:r>
      <w:r w:rsidR="00B757FA">
        <w:rPr>
          <w:rFonts w:ascii="Times New Roman" w:hAnsi="Times New Roman" w:cs="Times New Roman"/>
          <w:sz w:val="28"/>
          <w:szCs w:val="28"/>
        </w:rPr>
        <w:t>текущем году обучаются</w:t>
      </w:r>
      <w:r w:rsidRPr="0088307C">
        <w:rPr>
          <w:rFonts w:ascii="Times New Roman" w:hAnsi="Times New Roman" w:cs="Times New Roman"/>
          <w:sz w:val="28"/>
          <w:szCs w:val="28"/>
        </w:rPr>
        <w:t xml:space="preserve"> 24 учащихся. В общеобразовательном учреждении педагогическую деятельность осуществляли 11 педагогов. </w:t>
      </w:r>
    </w:p>
    <w:p w:rsidR="0088307C" w:rsidRDefault="00B757FA" w:rsidP="00B757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</w:t>
      </w:r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утверждены рабочие программы по предметам, календарно – тематические планы учителей, планы воспитательной работы классных руководителей, планы кружков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производились корректировке ввиду изменения учебного плана и исправления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журналах</w:t>
      </w:r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Своевременно составлено  расписание уроков, внеклассных мероприятий кружков, утвержден режим работы школы и годовой календарный учебный график.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ноябрю</w:t>
      </w:r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школа была полностью укомплектована  педагогическими кадрами и  обслуживающим персоналом. Учебно-воспитательный процесс  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 учителей (3 из них внешние совместители, 3 - внутренние).    Среди учителей есть неспециалисты: учитель трудового обучения Джабаев Ш. (учитель физкультуры), по Музыке и </w:t>
      </w:r>
      <w:proofErr w:type="gramStart"/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Алиева Н (учитель физики), Родной язык – </w:t>
      </w:r>
      <w:proofErr w:type="spellStart"/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Тахмезова</w:t>
      </w:r>
      <w:proofErr w:type="spellEnd"/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 (учитель русского языка и литературы)..  по специальности техник – технолог. Но это не влияет  на </w:t>
      </w:r>
      <w:proofErr w:type="spellStart"/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97528D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воспитательный процесс в целом.  Текучести кадров нет.</w:t>
      </w:r>
    </w:p>
    <w:p w:rsidR="006148DB" w:rsidRPr="0088307C" w:rsidRDefault="008D3F17" w:rsidP="008830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посещения уроков большинство учителей хорошо владеют знаниями о преподаваемом предмете, имеют достаточную компетентность в </w:t>
      </w:r>
      <w:proofErr w:type="spell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педагогоической</w:t>
      </w:r>
      <w:proofErr w:type="spellEnd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</w:t>
      </w:r>
      <w:proofErr w:type="gram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многие учителя (используют различные формы и методы обучения на уроках и знакомы с современными педагогическими технологиями.</w:t>
      </w:r>
      <w:proofErr w:type="gramEnd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 уроке проходят в традиционной форме. По наблюдению </w:t>
      </w:r>
      <w:proofErr w:type="gram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</w:t>
      </w:r>
      <w:proofErr w:type="gramEnd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="006148DB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таких уроках школьники пассивны, речь учителя утомительна и не несет в себе интерес, хоть и учитель в этот урок вкладывает не мало сил. Такие уроки </w:t>
      </w:r>
      <w:proofErr w:type="gramStart"/>
      <w:r w:rsidR="006148DB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продуктивны</w:t>
      </w:r>
      <w:proofErr w:type="gramEnd"/>
      <w:r w:rsidR="006148DB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достаточный уровень знаний для школьников. </w:t>
      </w:r>
      <w:proofErr w:type="gramStart"/>
      <w:r w:rsidR="006148DB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="006148DB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ряд причин:</w:t>
      </w:r>
    </w:p>
    <w:p w:rsidR="006148DB" w:rsidRPr="0088307C" w:rsidRDefault="006148DB" w:rsidP="008830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Слабая работа над повышением квалификации учителя в различных формах. В частности: работа над самообразованием, изучение </w:t>
      </w: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передового опыта, прохождение повышения квалификации</w:t>
      </w:r>
      <w:r w:rsidR="009D6B70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D6B70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="009D6B70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уроков.</w:t>
      </w:r>
    </w:p>
    <w:p w:rsidR="006148DB" w:rsidRPr="0088307C" w:rsidRDefault="006148DB" w:rsidP="008830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подготовка к уроку. Без подбора форм и методов совместимости к теме урока, без подбора наглядных пособий</w:t>
      </w:r>
      <w:r w:rsidR="00F84E17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Формальное</w:t>
      </w:r>
      <w:proofErr w:type="gramEnd"/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поурочный план. </w:t>
      </w:r>
    </w:p>
    <w:p w:rsidR="006148DB" w:rsidRPr="0088307C" w:rsidRDefault="00F84E17" w:rsidP="008830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условий для ведения нормального педагогического процесса материально базы и технической оснащенности  кабинетов, отсутствие компьютеров в кабинетах, скудное наличие наглядных пособий.</w:t>
      </w:r>
    </w:p>
    <w:p w:rsidR="006148DB" w:rsidRPr="0088307C" w:rsidRDefault="00F84E17" w:rsidP="008830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мотивация и стимулирования.</w:t>
      </w:r>
    </w:p>
    <w:p w:rsidR="00F84E17" w:rsidRPr="0088307C" w:rsidRDefault="00F84E17" w:rsidP="0088307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неграмотность.</w:t>
      </w:r>
    </w:p>
    <w:p w:rsidR="00F84E17" w:rsidRPr="0088307C" w:rsidRDefault="00F84E17" w:rsidP="0088307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F17" w:rsidRPr="0088307C" w:rsidRDefault="008D3F17" w:rsidP="008830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E17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немногие учителя имеют </w:t>
      </w: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наработки в области использования компьютерных технологий в процессе обучения учащихся.  Они грамотно используют на уроках презентации, которые разрабатывают сами или используют Интернет-ресурсы. Использование данными учителями наглядно-образных и ассоциативных методов помогает учащимся успешно усваивать учебный материал. Компьютерные технологии способствуют повышению мотивации обучения практически всех учеников. </w:t>
      </w:r>
    </w:p>
    <w:p w:rsidR="008D3F17" w:rsidRPr="0088307C" w:rsidRDefault="008D3F17" w:rsidP="008830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 </w:t>
      </w:r>
      <w:r w:rsidR="00F84E17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 новых компьютерных технологий  учителями начальных классов</w:t>
      </w:r>
      <w:r w:rsidR="00F84E17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и </w:t>
      </w:r>
      <w:proofErr w:type="gramStart"/>
      <w:r w:rsidR="00F84E17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владением</w:t>
      </w:r>
      <w:proofErr w:type="gramEnd"/>
      <w:r w:rsidR="00F84E17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компьютеров этими учителями.</w:t>
      </w:r>
    </w:p>
    <w:p w:rsidR="00F84E17" w:rsidRPr="0088307C" w:rsidRDefault="00F84E17" w:rsidP="008830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 на проверочные работы со стороны администрации школы показали непл</w:t>
      </w:r>
      <w:r w:rsidR="009533B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охие результаты (</w:t>
      </w:r>
      <w:r w:rsidR="00B7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  <w:r w:rsidR="009533B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9533B2" w:rsidRPr="0088307C" w:rsidRDefault="009533B2" w:rsidP="008830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Имеются сравнительно сильные классы по успеваемости и качеству знаний: </w:t>
      </w:r>
    </w:p>
    <w:p w:rsidR="009533B2" w:rsidRPr="0088307C" w:rsidRDefault="00B757FA" w:rsidP="008830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533B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533B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533B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9533B2" w:rsidRPr="0088307C" w:rsidRDefault="009533B2" w:rsidP="008830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Слабые классы: </w:t>
      </w:r>
      <w:r w:rsidR="00B75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класс.</w:t>
      </w:r>
    </w:p>
    <w:p w:rsidR="009533B2" w:rsidRPr="0088307C" w:rsidRDefault="009533B2" w:rsidP="008830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качество знаний у школьников зависит </w:t>
      </w:r>
      <w:proofErr w:type="gram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proofErr w:type="gramEnd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подготовленности в начальной школе. Хороший учитель в начальной школе выпускает и хорошие классы. Особо отмечу 8 класс: контингент в этом классе 5 человек на начало года. </w:t>
      </w:r>
      <w:proofErr w:type="gram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Частые пропуски </w:t>
      </w:r>
      <w:proofErr w:type="spellStart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по разным причинам, плохой контроль со стороны родителей (это отражается в протоколах классного руководи</w:t>
      </w:r>
      <w:r w:rsidR="002137C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теля), переезды </w:t>
      </w:r>
      <w:proofErr w:type="spellStart"/>
      <w:r w:rsidR="002137C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Тахмезова</w:t>
      </w:r>
      <w:proofErr w:type="spellEnd"/>
      <w:r w:rsidR="002137C2" w:rsidRPr="0088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по семейным причинам) повлияло на успеваемость в этом классе</w:t>
      </w:r>
      <w:proofErr w:type="gramEnd"/>
    </w:p>
    <w:p w:rsidR="00171532" w:rsidRPr="0088307C" w:rsidRDefault="0097528D" w:rsidP="008830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7C52" w:rsidRPr="0088307C">
        <w:rPr>
          <w:rFonts w:ascii="Times New Roman" w:hAnsi="Times New Roman" w:cs="Times New Roman"/>
          <w:sz w:val="28"/>
          <w:szCs w:val="28"/>
        </w:rPr>
        <w:t xml:space="preserve">Организация начала учебного:  обеспечены 90 % учебниками, необходимость в учителях предметниках и начальных классах не имеется. </w:t>
      </w:r>
      <w:proofErr w:type="gramEnd"/>
    </w:p>
    <w:p w:rsidR="008F7C52" w:rsidRPr="0088307C" w:rsidRDefault="008F7C52" w:rsidP="00883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b/>
          <w:sz w:val="28"/>
          <w:szCs w:val="28"/>
        </w:rPr>
        <w:t>Организация олимпиад</w:t>
      </w:r>
      <w:r w:rsidRPr="0088307C">
        <w:rPr>
          <w:rFonts w:ascii="Times New Roman" w:hAnsi="Times New Roman" w:cs="Times New Roman"/>
          <w:sz w:val="28"/>
          <w:szCs w:val="28"/>
        </w:rPr>
        <w:t xml:space="preserve">. Были поставлены в прошлых годах задачи </w:t>
      </w:r>
      <w:proofErr w:type="gramStart"/>
      <w:r w:rsidRPr="0088307C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Pr="0088307C">
        <w:rPr>
          <w:rFonts w:ascii="Times New Roman" w:hAnsi="Times New Roman" w:cs="Times New Roman"/>
          <w:sz w:val="28"/>
          <w:szCs w:val="28"/>
        </w:rPr>
        <w:t xml:space="preserve"> конкретных учащихся для участия в олимпиадах, организовать отдельную группу подготовки к ВОШ. Но этого не было сделано. Причины </w:t>
      </w:r>
      <w:r w:rsidRPr="0088307C">
        <w:rPr>
          <w:rFonts w:ascii="Times New Roman" w:hAnsi="Times New Roman" w:cs="Times New Roman"/>
          <w:sz w:val="28"/>
          <w:szCs w:val="28"/>
        </w:rPr>
        <w:lastRenderedPageBreak/>
        <w:t>этому. Отсутствие достаточного жесткого контроля по этому вопросу со стороны администрации школы</w:t>
      </w:r>
      <w:proofErr w:type="gramStart"/>
      <w:r w:rsidRPr="008830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30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07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8307C">
        <w:rPr>
          <w:rFonts w:ascii="Times New Roman" w:hAnsi="Times New Roman" w:cs="Times New Roman"/>
          <w:sz w:val="28"/>
          <w:szCs w:val="28"/>
        </w:rPr>
        <w:t xml:space="preserve">ет обсуждения этого вопроса на ШМО и самое главное плохо ведется работа по подготовке к ВОШ.  Тем не </w:t>
      </w:r>
      <w:proofErr w:type="gramStart"/>
      <w:r w:rsidRPr="0088307C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88307C">
        <w:rPr>
          <w:rFonts w:ascii="Times New Roman" w:hAnsi="Times New Roman" w:cs="Times New Roman"/>
          <w:sz w:val="28"/>
          <w:szCs w:val="28"/>
        </w:rPr>
        <w:t xml:space="preserve"> школьный тур ВОШ был проведен хотя и не по всем предметам. Имеется папка ВОШ с работами и протоколами проведения. От школы были отправлены отчеты по проведению олимпиад в указанный электронный адрес. Участие в муниципальном этапе ВОШ провели по основным предметам (математика, русский язык, биология, химия, история, обществознание).</w:t>
      </w:r>
    </w:p>
    <w:p w:rsidR="0057621E" w:rsidRPr="0088307C" w:rsidRDefault="00E07406" w:rsidP="008830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7C">
        <w:rPr>
          <w:rFonts w:ascii="Times New Roman" w:hAnsi="Times New Roman" w:cs="Times New Roman"/>
          <w:b/>
          <w:sz w:val="28"/>
          <w:szCs w:val="28"/>
        </w:rPr>
        <w:t>Анализ методической деятельности за 201</w:t>
      </w:r>
      <w:r w:rsidR="0057621E" w:rsidRPr="0088307C">
        <w:rPr>
          <w:rFonts w:ascii="Times New Roman" w:hAnsi="Times New Roman" w:cs="Times New Roman"/>
          <w:b/>
          <w:sz w:val="28"/>
          <w:szCs w:val="28"/>
        </w:rPr>
        <w:t>7</w:t>
      </w:r>
      <w:r w:rsidRPr="0088307C">
        <w:rPr>
          <w:rFonts w:ascii="Times New Roman" w:hAnsi="Times New Roman" w:cs="Times New Roman"/>
          <w:b/>
          <w:sz w:val="28"/>
          <w:szCs w:val="28"/>
        </w:rPr>
        <w:t>-201</w:t>
      </w:r>
      <w:r w:rsidR="0057621E" w:rsidRPr="0088307C">
        <w:rPr>
          <w:rFonts w:ascii="Times New Roman" w:hAnsi="Times New Roman" w:cs="Times New Roman"/>
          <w:b/>
          <w:sz w:val="28"/>
          <w:szCs w:val="28"/>
        </w:rPr>
        <w:t>8</w:t>
      </w:r>
      <w:r w:rsidRPr="0088307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7621E" w:rsidRPr="0088307C" w:rsidRDefault="00E07406" w:rsidP="00883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профессионального мастерства учителей, связующим в единое целое всю систему работы школы, является методическая работа. </w:t>
      </w:r>
    </w:p>
    <w:p w:rsidR="0057621E" w:rsidRPr="0088307C" w:rsidRDefault="00E07406" w:rsidP="00883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Формы методической работы: </w:t>
      </w:r>
    </w:p>
    <w:p w:rsidR="0057621E" w:rsidRPr="0088307C" w:rsidRDefault="00E07406" w:rsidP="0088307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заседание методического совета; </w:t>
      </w:r>
    </w:p>
    <w:p w:rsidR="0057621E" w:rsidRPr="0088307C" w:rsidRDefault="00E07406" w:rsidP="0088307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работа по самообразованию; </w:t>
      </w:r>
    </w:p>
    <w:p w:rsidR="0057621E" w:rsidRPr="0088307C" w:rsidRDefault="00E07406" w:rsidP="0088307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посещение открытых уроков, анализ урока;</w:t>
      </w:r>
    </w:p>
    <w:p w:rsidR="0057621E" w:rsidRPr="00DD5399" w:rsidRDefault="00E07406" w:rsidP="00DD539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обучение на курсах повышения квалификации;</w:t>
      </w:r>
      <w:proofErr w:type="gramStart"/>
      <w:r w:rsidRPr="0088307C">
        <w:rPr>
          <w:rFonts w:ascii="Times New Roman" w:hAnsi="Times New Roman" w:cs="Times New Roman"/>
          <w:sz w:val="28"/>
          <w:szCs w:val="28"/>
        </w:rPr>
        <w:t xml:space="preserve"> </w:t>
      </w:r>
      <w:r w:rsidRPr="00DD53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5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21E" w:rsidRPr="0088307C" w:rsidRDefault="00E07406" w:rsidP="008830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b/>
          <w:sz w:val="28"/>
          <w:szCs w:val="28"/>
        </w:rPr>
        <w:t>Основные цели методической работы</w:t>
      </w:r>
      <w:r w:rsidR="0088307C">
        <w:rPr>
          <w:rFonts w:ascii="Times New Roman" w:hAnsi="Times New Roman" w:cs="Times New Roman"/>
          <w:b/>
          <w:sz w:val="28"/>
          <w:szCs w:val="28"/>
        </w:rPr>
        <w:t>:</w:t>
      </w:r>
    </w:p>
    <w:p w:rsidR="0057621E" w:rsidRPr="0088307C" w:rsidRDefault="00E07406" w:rsidP="00883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1. Оказание помощи учителям в освоении и реализации инновационных образовательных технологий в рамках требований ФГОС. </w:t>
      </w:r>
    </w:p>
    <w:p w:rsidR="0088307C" w:rsidRDefault="00E07406" w:rsidP="00883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2. Повышение профессиональной компетенции и уровня квалификации педагогов. </w:t>
      </w:r>
    </w:p>
    <w:p w:rsidR="0057621E" w:rsidRPr="0088307C" w:rsidRDefault="00E07406" w:rsidP="00883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3. Обеспечение единства и преемственности между ступенями при переходе к непрерывной системе образования в условиях внедрения новых стандартов. </w:t>
      </w:r>
    </w:p>
    <w:p w:rsidR="00E07406" w:rsidRPr="0088307C" w:rsidRDefault="00E07406" w:rsidP="00883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4. Организация научно-исследовательской работы учителей и учащихся, подготовка сильных учащихся к предметным олимпиадам, конкурсам и конференциям. </w:t>
      </w:r>
    </w:p>
    <w:p w:rsidR="0088307C" w:rsidRDefault="0088307C" w:rsidP="00883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406" w:rsidRPr="0088307C" w:rsidRDefault="00E07406" w:rsidP="0088307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8307C">
        <w:rPr>
          <w:rFonts w:ascii="Times New Roman" w:hAnsi="Times New Roman" w:cs="Times New Roman"/>
          <w:b/>
          <w:sz w:val="28"/>
          <w:szCs w:val="28"/>
        </w:rPr>
        <w:t>Задачи методической работы</w:t>
      </w:r>
      <w:r w:rsidR="0088307C">
        <w:rPr>
          <w:rFonts w:ascii="Times New Roman" w:hAnsi="Times New Roman" w:cs="Times New Roman"/>
          <w:b/>
          <w:sz w:val="28"/>
          <w:szCs w:val="28"/>
        </w:rPr>
        <w:t>:</w:t>
      </w:r>
    </w:p>
    <w:p w:rsidR="0057621E" w:rsidRPr="0088307C" w:rsidRDefault="0057621E" w:rsidP="008830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В</w:t>
      </w:r>
      <w:r w:rsidR="00E07406" w:rsidRPr="0088307C">
        <w:rPr>
          <w:rFonts w:ascii="Times New Roman" w:hAnsi="Times New Roman" w:cs="Times New Roman"/>
          <w:sz w:val="28"/>
          <w:szCs w:val="28"/>
        </w:rPr>
        <w:t xml:space="preserve">недрение </w:t>
      </w:r>
      <w:r w:rsidRPr="0088307C">
        <w:rPr>
          <w:rFonts w:ascii="Times New Roman" w:hAnsi="Times New Roman" w:cs="Times New Roman"/>
          <w:sz w:val="28"/>
          <w:szCs w:val="28"/>
        </w:rPr>
        <w:t xml:space="preserve">современных технологий в </w:t>
      </w:r>
      <w:r w:rsidR="00E07406" w:rsidRPr="0088307C">
        <w:rPr>
          <w:rFonts w:ascii="Times New Roman" w:hAnsi="Times New Roman" w:cs="Times New Roman"/>
          <w:sz w:val="28"/>
          <w:szCs w:val="28"/>
        </w:rPr>
        <w:t xml:space="preserve">обучении; </w:t>
      </w:r>
    </w:p>
    <w:p w:rsidR="0057621E" w:rsidRPr="0088307C" w:rsidRDefault="00E07406" w:rsidP="008830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Совершенствовать методику преподавания для организации работы с учащимися мотивированными на учебу и с низкой мотивацией обучения; </w:t>
      </w:r>
    </w:p>
    <w:p w:rsidR="0057621E" w:rsidRPr="0088307C" w:rsidRDefault="00E07406" w:rsidP="008830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Продолжить работу по реализации ФГОС. </w:t>
      </w:r>
    </w:p>
    <w:p w:rsidR="0057621E" w:rsidRPr="0088307C" w:rsidRDefault="00E07406" w:rsidP="008830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Развивать и совершенствовать систему работы и поддержки одаренных учащихся. </w:t>
      </w:r>
    </w:p>
    <w:p w:rsidR="0057621E" w:rsidRPr="0088307C" w:rsidRDefault="00E07406" w:rsidP="008830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Использовать инновационные технологий для повышения качества образования. </w:t>
      </w:r>
    </w:p>
    <w:p w:rsidR="0057621E" w:rsidRPr="0088307C" w:rsidRDefault="00E07406" w:rsidP="008830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lastRenderedPageBreak/>
        <w:t xml:space="preserve"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57621E" w:rsidRPr="0088307C" w:rsidRDefault="00E07406" w:rsidP="0088307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Активизировать работу школьного сайта </w:t>
      </w:r>
    </w:p>
    <w:p w:rsidR="0088307C" w:rsidRDefault="0088307C" w:rsidP="008830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1E" w:rsidRPr="0088307C" w:rsidRDefault="00E07406" w:rsidP="008830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07C">
        <w:rPr>
          <w:rFonts w:ascii="Times New Roman" w:hAnsi="Times New Roman" w:cs="Times New Roman"/>
          <w:b/>
          <w:sz w:val="28"/>
          <w:szCs w:val="28"/>
        </w:rPr>
        <w:t xml:space="preserve">Направления методической работы </w:t>
      </w:r>
    </w:p>
    <w:p w:rsidR="0057621E" w:rsidRPr="0088307C" w:rsidRDefault="00E07406" w:rsidP="0088307C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Аттестация учителей. </w:t>
      </w:r>
    </w:p>
    <w:p w:rsidR="0057621E" w:rsidRPr="0088307C" w:rsidRDefault="00E07406" w:rsidP="0088307C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Повышение квалификации учителей (самообразование, курсовая подготовка, участие в семинарах, РМО, конференциях, мастер-классах). </w:t>
      </w:r>
    </w:p>
    <w:p w:rsidR="0057621E" w:rsidRPr="0088307C" w:rsidRDefault="00E07406" w:rsidP="0088307C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Управление качеством образования. Проведение мониторинговых мероприятий. </w:t>
      </w:r>
    </w:p>
    <w:p w:rsidR="0057621E" w:rsidRPr="0088307C" w:rsidRDefault="00E07406" w:rsidP="0088307C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Внеурочная деятельность по предмету. </w:t>
      </w:r>
    </w:p>
    <w:p w:rsidR="0088307C" w:rsidRPr="0088307C" w:rsidRDefault="00E07406" w:rsidP="0088307C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 </w:t>
      </w:r>
    </w:p>
    <w:p w:rsidR="00E07406" w:rsidRPr="0088307C" w:rsidRDefault="00E07406" w:rsidP="0088307C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Работа с молодыми и вновь прибывшими педагогами.</w:t>
      </w:r>
    </w:p>
    <w:p w:rsidR="0088307C" w:rsidRDefault="0088307C" w:rsidP="0088307C">
      <w:pPr>
        <w:spacing w:after="0"/>
        <w:ind w:firstLine="75"/>
        <w:rPr>
          <w:rFonts w:ascii="Times New Roman" w:hAnsi="Times New Roman" w:cs="Times New Roman"/>
          <w:sz w:val="28"/>
          <w:szCs w:val="28"/>
        </w:rPr>
      </w:pPr>
    </w:p>
    <w:p w:rsidR="008F7C52" w:rsidRPr="0088307C" w:rsidRDefault="008F7C52" w:rsidP="00883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Организация заседаний ШМО и методического совета. Методическая работа решает следующие задачи: организует работу по внедрению передового педагогического опыта и новых технологий педагогической науки в практику деятельности наших учителей; помогает в решении педагогических проблем и задач, возникающих в педагогической деятельности учителя при обучении; разрабатывает и обсуждает методические пособия и учебные программы работы, административно-проверочные работы, учебники.</w:t>
      </w:r>
    </w:p>
    <w:p w:rsidR="008F7C52" w:rsidRPr="0088307C" w:rsidRDefault="008F7C52" w:rsidP="00883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 xml:space="preserve">У нас такая работа мало заметна и не наблюдается эффект от такой работы. </w:t>
      </w:r>
      <w:r w:rsidR="00171532" w:rsidRPr="0088307C">
        <w:rPr>
          <w:rFonts w:ascii="Times New Roman" w:hAnsi="Times New Roman" w:cs="Times New Roman"/>
          <w:sz w:val="28"/>
          <w:szCs w:val="28"/>
        </w:rPr>
        <w:t>Однако в рамках план методической работы б</w:t>
      </w:r>
      <w:r w:rsidRPr="0088307C">
        <w:rPr>
          <w:rFonts w:ascii="Times New Roman" w:hAnsi="Times New Roman" w:cs="Times New Roman"/>
          <w:sz w:val="28"/>
          <w:szCs w:val="28"/>
        </w:rPr>
        <w:t>ыл</w:t>
      </w:r>
      <w:r w:rsidR="00171532" w:rsidRPr="0088307C">
        <w:rPr>
          <w:rFonts w:ascii="Times New Roman" w:hAnsi="Times New Roman" w:cs="Times New Roman"/>
          <w:sz w:val="28"/>
          <w:szCs w:val="28"/>
        </w:rPr>
        <w:t>и</w:t>
      </w:r>
      <w:r w:rsidRPr="0088307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171532" w:rsidRPr="0088307C">
        <w:rPr>
          <w:rFonts w:ascii="Times New Roman" w:hAnsi="Times New Roman" w:cs="Times New Roman"/>
          <w:sz w:val="28"/>
          <w:szCs w:val="28"/>
        </w:rPr>
        <w:t>ы</w:t>
      </w:r>
      <w:r w:rsidRPr="0088307C">
        <w:rPr>
          <w:rFonts w:ascii="Times New Roman" w:hAnsi="Times New Roman" w:cs="Times New Roman"/>
          <w:sz w:val="28"/>
          <w:szCs w:val="28"/>
        </w:rPr>
        <w:t xml:space="preserve"> заседания ШМО: начальные классы, математика, филологи, </w:t>
      </w:r>
      <w:proofErr w:type="spellStart"/>
      <w:r w:rsidRPr="0088307C">
        <w:rPr>
          <w:rFonts w:ascii="Times New Roman" w:hAnsi="Times New Roman" w:cs="Times New Roman"/>
          <w:sz w:val="28"/>
          <w:szCs w:val="28"/>
        </w:rPr>
        <w:t>классводы</w:t>
      </w:r>
      <w:proofErr w:type="spellEnd"/>
      <w:r w:rsidRPr="0088307C">
        <w:rPr>
          <w:rFonts w:ascii="Times New Roman" w:hAnsi="Times New Roman" w:cs="Times New Roman"/>
          <w:sz w:val="28"/>
          <w:szCs w:val="28"/>
        </w:rPr>
        <w:t>.</w:t>
      </w:r>
    </w:p>
    <w:p w:rsidR="007F4264" w:rsidRPr="00DD5399" w:rsidRDefault="008F7C52" w:rsidP="00DD5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sz w:val="28"/>
          <w:szCs w:val="28"/>
        </w:rPr>
        <w:t>Главными проблемами методического объединения является малый контингент учителей по конкретным предметам, что не позволяет организовать работу по распрос</w:t>
      </w:r>
      <w:r w:rsidR="00171532" w:rsidRPr="0088307C">
        <w:rPr>
          <w:rFonts w:ascii="Times New Roman" w:hAnsi="Times New Roman" w:cs="Times New Roman"/>
          <w:sz w:val="28"/>
          <w:szCs w:val="28"/>
        </w:rPr>
        <w:t>тра</w:t>
      </w:r>
      <w:r w:rsidRPr="0088307C">
        <w:rPr>
          <w:rFonts w:ascii="Times New Roman" w:hAnsi="Times New Roman" w:cs="Times New Roman"/>
          <w:sz w:val="28"/>
          <w:szCs w:val="28"/>
        </w:rPr>
        <w:t>нению и анализу педагогической деятельности эффективно. В связи с этим объединили ШМО по близким предмет</w:t>
      </w:r>
      <w:r w:rsidR="00DD5399">
        <w:rPr>
          <w:rFonts w:ascii="Times New Roman" w:hAnsi="Times New Roman" w:cs="Times New Roman"/>
          <w:sz w:val="28"/>
          <w:szCs w:val="28"/>
        </w:rPr>
        <w:t>ам</w:t>
      </w:r>
      <w:r w:rsidRPr="008830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7C52" w:rsidRPr="0088307C" w:rsidRDefault="00DD5399" w:rsidP="008830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начало учебного года все ШМО провели заседания. Имеются протоколы.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первом заседании обсуждались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касаемые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за прошедший год и постановки задач и плана на текущий, а также согласование рабочих программ и планов.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заседантрольно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измерительные материалы, обмен опытом, обсуждение текущих вопросов по обучению и т. д. </w:t>
      </w:r>
    </w:p>
    <w:p w:rsidR="0088307C" w:rsidRDefault="0088307C" w:rsidP="008830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C52" w:rsidRPr="0088307C" w:rsidRDefault="008F7C52" w:rsidP="00883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07C">
        <w:rPr>
          <w:rFonts w:ascii="Times New Roman" w:hAnsi="Times New Roman" w:cs="Times New Roman"/>
          <w:b/>
          <w:sz w:val="28"/>
          <w:szCs w:val="28"/>
        </w:rPr>
        <w:t>По повышению квалификации</w:t>
      </w:r>
      <w:r w:rsidRPr="0088307C">
        <w:rPr>
          <w:rFonts w:ascii="Times New Roman" w:hAnsi="Times New Roman" w:cs="Times New Roman"/>
          <w:sz w:val="28"/>
          <w:szCs w:val="28"/>
        </w:rPr>
        <w:t xml:space="preserve"> ни один работник не проходил. Причин этому следующие: не оплачиваемая командировка, отсутствие замены учителя по большинству предметов, многие другие бытовые проблемы работников. По опросам у многих учителей есть желание поехать на повышение, которое позволяет </w:t>
      </w:r>
      <w:proofErr w:type="spellStart"/>
      <w:r w:rsidR="00561D9C" w:rsidRPr="0088307C">
        <w:rPr>
          <w:rFonts w:ascii="Times New Roman" w:hAnsi="Times New Roman" w:cs="Times New Roman"/>
          <w:sz w:val="28"/>
          <w:szCs w:val="28"/>
        </w:rPr>
        <w:t>преподготовиться</w:t>
      </w:r>
      <w:proofErr w:type="spellEnd"/>
      <w:r w:rsidR="00561D9C" w:rsidRPr="0088307C">
        <w:rPr>
          <w:rFonts w:ascii="Times New Roman" w:hAnsi="Times New Roman" w:cs="Times New Roman"/>
          <w:sz w:val="28"/>
          <w:szCs w:val="28"/>
        </w:rPr>
        <w:t xml:space="preserve">, усовершенствовать свою квалификацию, но </w:t>
      </w:r>
      <w:proofErr w:type="gramStart"/>
      <w:r w:rsidR="00561D9C" w:rsidRPr="0088307C">
        <w:rPr>
          <w:rFonts w:ascii="Times New Roman" w:hAnsi="Times New Roman" w:cs="Times New Roman"/>
          <w:sz w:val="28"/>
          <w:szCs w:val="28"/>
        </w:rPr>
        <w:t>выше указанные</w:t>
      </w:r>
      <w:proofErr w:type="gramEnd"/>
      <w:r w:rsidR="00561D9C" w:rsidRPr="0088307C">
        <w:rPr>
          <w:rFonts w:ascii="Times New Roman" w:hAnsi="Times New Roman" w:cs="Times New Roman"/>
          <w:sz w:val="28"/>
          <w:szCs w:val="28"/>
        </w:rPr>
        <w:t xml:space="preserve"> причины перевешивают эту мотивацию.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307C">
        <w:rPr>
          <w:b/>
          <w:bCs/>
          <w:color w:val="000000"/>
          <w:sz w:val="28"/>
          <w:szCs w:val="28"/>
        </w:rPr>
        <w:t>Анализ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88307C">
        <w:rPr>
          <w:b/>
          <w:bCs/>
          <w:color w:val="000000"/>
          <w:sz w:val="28"/>
          <w:szCs w:val="28"/>
        </w:rPr>
        <w:t>деятельности администрации школы по управлению и контролю.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 xml:space="preserve">         В течение 2017-2018 учебного года в школе осуществлялся </w:t>
      </w:r>
      <w:proofErr w:type="spellStart"/>
      <w:r w:rsidRPr="0088307C">
        <w:rPr>
          <w:color w:val="000000"/>
          <w:sz w:val="28"/>
          <w:szCs w:val="28"/>
        </w:rPr>
        <w:t>внутришкольный</w:t>
      </w:r>
      <w:proofErr w:type="spellEnd"/>
      <w:r w:rsidRPr="0088307C">
        <w:rPr>
          <w:color w:val="000000"/>
          <w:sz w:val="28"/>
          <w:szCs w:val="28"/>
        </w:rPr>
        <w:t xml:space="preserve"> контроль. Работа была организована и проведена в соответствии с планом школы, составленным по всем направлениям учебной деятельности.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Осуществление контроля велось по направлениям: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выполнение всеобуча;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состояние знаний, умений и навыков учащихся;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выполнение учебных программ;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ведение школьной документации;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работа по подготовке к итоговым переводным контрольным работам.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 xml:space="preserve">         Основные контрольно-проверочные мероприятия выполнены. 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 xml:space="preserve">В начале учебного года проводилось собеседование с каждым учителем по вопросам: наличие учебно-методического обеспечения, знание учебных программ, требований стандарта образования. Рабочие программы по предметам  были рассмотрены на совещании при завуче и перед педсоветом, согласованы  и утверждены. В начале   учебного года был составлен график </w:t>
      </w:r>
      <w:proofErr w:type="spellStart"/>
      <w:r w:rsidRPr="0088307C">
        <w:rPr>
          <w:color w:val="000000"/>
          <w:sz w:val="28"/>
          <w:szCs w:val="28"/>
        </w:rPr>
        <w:t>внутришкольного</w:t>
      </w:r>
      <w:proofErr w:type="spellEnd"/>
      <w:r w:rsidRPr="0088307C">
        <w:rPr>
          <w:color w:val="000000"/>
          <w:sz w:val="28"/>
          <w:szCs w:val="28"/>
        </w:rPr>
        <w:t xml:space="preserve"> контроля, который был выполнен, что нашло отражение в педсоветах, совещаниях при директоре или завуче, собеседованиях с учителями, анализах и справках.</w:t>
      </w:r>
    </w:p>
    <w:p w:rsidR="005B018B" w:rsidRDefault="00561D9C" w:rsidP="005B018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Велась работа по методическому обеспечению учебного плана: проанализированы содержание, преемственность, подобраны</w:t>
      </w:r>
      <w:r w:rsidR="00F16000" w:rsidRPr="0088307C">
        <w:rPr>
          <w:color w:val="000000"/>
          <w:sz w:val="28"/>
          <w:szCs w:val="28"/>
        </w:rPr>
        <w:t xml:space="preserve"> в основном</w:t>
      </w:r>
      <w:r w:rsidRPr="0088307C">
        <w:rPr>
          <w:color w:val="000000"/>
          <w:sz w:val="28"/>
          <w:szCs w:val="28"/>
        </w:rPr>
        <w:t xml:space="preserve"> комплекты учебников, соответствующие федеральному компонен</w:t>
      </w:r>
      <w:r w:rsidR="005B018B">
        <w:rPr>
          <w:color w:val="000000"/>
          <w:sz w:val="28"/>
          <w:szCs w:val="28"/>
        </w:rPr>
        <w:t>ту на учебный год.</w:t>
      </w:r>
    </w:p>
    <w:p w:rsidR="00561D9C" w:rsidRPr="0088307C" w:rsidRDefault="00561D9C" w:rsidP="005B018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 </w:t>
      </w:r>
      <w:r w:rsidR="005B018B">
        <w:rPr>
          <w:color w:val="000000"/>
          <w:sz w:val="28"/>
          <w:szCs w:val="28"/>
        </w:rPr>
        <w:t xml:space="preserve">С начало года плохо организовано посещение уроков учителей и </w:t>
      </w:r>
      <w:proofErr w:type="spellStart"/>
      <w:r w:rsidR="005B018B">
        <w:rPr>
          <w:color w:val="000000"/>
          <w:sz w:val="28"/>
          <w:szCs w:val="28"/>
        </w:rPr>
        <w:t>взаимопосещение</w:t>
      </w:r>
      <w:proofErr w:type="spellEnd"/>
      <w:r w:rsidR="005B018B">
        <w:rPr>
          <w:color w:val="000000"/>
          <w:sz w:val="28"/>
          <w:szCs w:val="28"/>
        </w:rPr>
        <w:t xml:space="preserve">. 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Анализ посещения уроков показывает: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lastRenderedPageBreak/>
        <w:t xml:space="preserve">- учителя на достаточном уровне владеют </w:t>
      </w:r>
      <w:r w:rsidR="002B40F6" w:rsidRPr="0088307C">
        <w:rPr>
          <w:color w:val="000000"/>
          <w:sz w:val="28"/>
          <w:szCs w:val="28"/>
        </w:rPr>
        <w:t xml:space="preserve">педагогическими </w:t>
      </w:r>
      <w:r w:rsidRPr="0088307C">
        <w:rPr>
          <w:color w:val="000000"/>
          <w:sz w:val="28"/>
          <w:szCs w:val="28"/>
        </w:rPr>
        <w:t>технологиями</w:t>
      </w:r>
      <w:r w:rsidR="002B40F6" w:rsidRPr="0088307C">
        <w:rPr>
          <w:color w:val="000000"/>
          <w:sz w:val="28"/>
          <w:szCs w:val="28"/>
        </w:rPr>
        <w:t>, владеют учебным материалом и обеспечивают выполнение стандарта образования по предметам</w:t>
      </w:r>
      <w:r w:rsidRPr="0088307C">
        <w:rPr>
          <w:color w:val="000000"/>
          <w:sz w:val="28"/>
          <w:szCs w:val="28"/>
        </w:rPr>
        <w:t>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Все посещённые уроки проанализированы администрацией, ре</w:t>
      </w:r>
      <w:r w:rsidR="002B40F6" w:rsidRPr="0088307C">
        <w:rPr>
          <w:color w:val="000000"/>
          <w:sz w:val="28"/>
          <w:szCs w:val="28"/>
        </w:rPr>
        <w:t>комендации даны каждому учителю.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Для контроля  состояния преподавания учебных предметов особое внимание уделялось совершенствованию форм и методов проведения урока,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работе по сохранению здоровья учащихся, освоению программ, изучению единых требований к ведению школьной документации.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 В течение года администрация школы большое внимание уделяла контролю  школьной документации. Проверялись личные дела учащихся,  рабочие и контрольные тетради, дневники учащихся, журналы, рабочие программы, планы воспитательной работы.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 xml:space="preserve">         Согласно плану </w:t>
      </w:r>
      <w:proofErr w:type="spellStart"/>
      <w:r w:rsidRPr="0088307C">
        <w:rPr>
          <w:color w:val="000000"/>
          <w:sz w:val="28"/>
          <w:szCs w:val="28"/>
        </w:rPr>
        <w:t>внутришкольного</w:t>
      </w:r>
      <w:proofErr w:type="spellEnd"/>
      <w:r w:rsidRPr="0088307C">
        <w:rPr>
          <w:color w:val="000000"/>
          <w:sz w:val="28"/>
          <w:szCs w:val="28"/>
        </w:rPr>
        <w:t xml:space="preserve"> контроля проводились проверки ведения школьной документации как одного из основных показателей добросовестности учителя.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Рабочие программы  соответствовали всем  требованиям и сдавались в срок большинством учителей.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Проверка журналов проводилась в соответствии с планом работы. При проверке обращали внимание на следующее: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правильность,  аккуратность  и своевременность ведения;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прохождение программ;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наполняемость  и объективность отметок;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- выполнение графика контрольных работ.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Основные замечания по ведению журнала:  неаккуратность заполнения журнала и  исправления в датах</w:t>
      </w:r>
      <w:r w:rsidR="002B40F6" w:rsidRPr="0088307C">
        <w:rPr>
          <w:color w:val="000000"/>
          <w:sz w:val="28"/>
          <w:szCs w:val="28"/>
        </w:rPr>
        <w:t>, не выставление оценок, не заполнение некоторых разделов</w:t>
      </w:r>
      <w:r w:rsidRPr="0088307C">
        <w:rPr>
          <w:color w:val="000000"/>
          <w:sz w:val="28"/>
          <w:szCs w:val="28"/>
        </w:rPr>
        <w:t>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Проверка рабочих и контрольных  тетрадей</w:t>
      </w:r>
      <w:r w:rsidR="005B018B">
        <w:rPr>
          <w:color w:val="000000"/>
          <w:sz w:val="28"/>
          <w:szCs w:val="28"/>
        </w:rPr>
        <w:t xml:space="preserve"> (Приложение 2)</w:t>
      </w:r>
      <w:r w:rsidRPr="0088307C">
        <w:rPr>
          <w:color w:val="000000"/>
          <w:sz w:val="28"/>
          <w:szCs w:val="28"/>
        </w:rPr>
        <w:t xml:space="preserve"> показала, что не у всех детей правильно оформлен титульный лист, были сделаны замечания по выполнению единого орфографического режима, выполнению работы над ошибками.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Проверка дневников</w:t>
      </w:r>
      <w:r w:rsidR="005B018B">
        <w:rPr>
          <w:color w:val="000000"/>
          <w:sz w:val="28"/>
          <w:szCs w:val="28"/>
        </w:rPr>
        <w:t xml:space="preserve"> (Приложение 3)</w:t>
      </w:r>
      <w:r w:rsidRPr="0088307C">
        <w:rPr>
          <w:color w:val="000000"/>
          <w:sz w:val="28"/>
          <w:szCs w:val="28"/>
        </w:rPr>
        <w:t xml:space="preserve"> показала: не все классные руководители своевременно, качественно и систематически проверяют дневники, отмечаются случаи неаккуратного ведения дневников самими учащимися</w:t>
      </w:r>
      <w:r w:rsidR="002B40F6" w:rsidRPr="0088307C">
        <w:rPr>
          <w:color w:val="000000"/>
          <w:sz w:val="28"/>
          <w:szCs w:val="28"/>
        </w:rPr>
        <w:t xml:space="preserve"> и также отсутствие дневников</w:t>
      </w:r>
      <w:r w:rsidRPr="0088307C">
        <w:rPr>
          <w:color w:val="000000"/>
          <w:sz w:val="28"/>
          <w:szCs w:val="28"/>
        </w:rPr>
        <w:t>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        Недостатки по ведению документации отмечены в справках и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в протоколе совещания при завуче.</w:t>
      </w:r>
    </w:p>
    <w:p w:rsidR="00561D9C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</w:t>
      </w:r>
    </w:p>
    <w:p w:rsidR="00457EC7" w:rsidRDefault="00561D9C" w:rsidP="00457EC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lastRenderedPageBreak/>
        <w:t>        </w:t>
      </w:r>
      <w:r w:rsidR="00457EC7">
        <w:rPr>
          <w:color w:val="000000"/>
          <w:sz w:val="28"/>
          <w:szCs w:val="28"/>
        </w:rPr>
        <w:t>В рамках ВШК в конце декабря проведены административно-контрольные работы за первое полугодие</w:t>
      </w:r>
      <w:r w:rsidR="00457EC7">
        <w:rPr>
          <w:color w:val="000000"/>
          <w:sz w:val="28"/>
          <w:szCs w:val="28"/>
        </w:rPr>
        <w:t xml:space="preserve"> (Приложение 4) </w:t>
      </w:r>
      <w:r w:rsidR="00457EC7">
        <w:rPr>
          <w:color w:val="000000"/>
          <w:sz w:val="28"/>
          <w:szCs w:val="28"/>
        </w:rPr>
        <w:t xml:space="preserve">. Анализ работ показал хорошую картину сравнительно с прошлым периодом. </w:t>
      </w:r>
    </w:p>
    <w:p w:rsidR="007F4264" w:rsidRPr="0088307C" w:rsidRDefault="00561D9C" w:rsidP="008830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307C">
        <w:rPr>
          <w:color w:val="000000"/>
          <w:sz w:val="28"/>
          <w:szCs w:val="28"/>
        </w:rPr>
        <w:t> Основная часть всех  намеченных мероприятий выполнена. Формы и методы контроля соответствуют задачам, которые ставил педагогический коллектив школы на 201</w:t>
      </w:r>
      <w:r w:rsidR="00F16000" w:rsidRPr="0088307C">
        <w:rPr>
          <w:color w:val="000000"/>
          <w:sz w:val="28"/>
          <w:szCs w:val="28"/>
        </w:rPr>
        <w:t>7-</w:t>
      </w:r>
      <w:r w:rsidRPr="0088307C">
        <w:rPr>
          <w:color w:val="000000"/>
          <w:sz w:val="28"/>
          <w:szCs w:val="28"/>
        </w:rPr>
        <w:t>-201</w:t>
      </w:r>
      <w:r w:rsidR="00F16000" w:rsidRPr="0088307C">
        <w:rPr>
          <w:color w:val="000000"/>
          <w:sz w:val="28"/>
          <w:szCs w:val="28"/>
        </w:rPr>
        <w:t>8</w:t>
      </w:r>
      <w:r w:rsidR="00457EC7">
        <w:rPr>
          <w:color w:val="000000"/>
          <w:sz w:val="28"/>
          <w:szCs w:val="28"/>
        </w:rPr>
        <w:t xml:space="preserve"> учебный год.</w:t>
      </w:r>
    </w:p>
    <w:p w:rsidR="00457EC7" w:rsidRDefault="00457EC7" w:rsidP="008830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264" w:rsidRPr="0088307C" w:rsidRDefault="00457EC7" w:rsidP="008830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B7C22" w:rsidRPr="0088307C">
        <w:rPr>
          <w:rFonts w:ascii="Times New Roman" w:hAnsi="Times New Roman" w:cs="Times New Roman"/>
          <w:b/>
          <w:sz w:val="28"/>
          <w:szCs w:val="28"/>
        </w:rPr>
        <w:t xml:space="preserve">еобходимо </w:t>
      </w:r>
      <w:r>
        <w:rPr>
          <w:rFonts w:ascii="Times New Roman" w:hAnsi="Times New Roman" w:cs="Times New Roman"/>
          <w:b/>
          <w:sz w:val="28"/>
          <w:szCs w:val="28"/>
        </w:rPr>
        <w:t>акцентировать внимание на следующих задачах для реализации ожидаемых результатов:</w:t>
      </w:r>
    </w:p>
    <w:p w:rsidR="009D6B70" w:rsidRPr="0088307C" w:rsidRDefault="009D6B70" w:rsidP="008830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D8F" w:rsidRPr="0088307C" w:rsidRDefault="00913D8F" w:rsidP="008830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07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D6B70" w:rsidRPr="0088307C">
        <w:rPr>
          <w:rFonts w:ascii="Times New Roman" w:hAnsi="Times New Roman" w:cs="Times New Roman"/>
          <w:color w:val="000000"/>
          <w:sz w:val="28"/>
          <w:szCs w:val="28"/>
        </w:rPr>
        <w:t>становить более тесные связи: ученик-учитель-руководитель; учител</w:t>
      </w:r>
      <w:proofErr w:type="gramStart"/>
      <w:r w:rsidR="009D6B70" w:rsidRPr="0088307C">
        <w:rPr>
          <w:rFonts w:ascii="Times New Roman" w:hAnsi="Times New Roman" w:cs="Times New Roman"/>
          <w:color w:val="000000"/>
          <w:sz w:val="28"/>
          <w:szCs w:val="28"/>
        </w:rPr>
        <w:t>ь-</w:t>
      </w:r>
      <w:proofErr w:type="gramEnd"/>
      <w:r w:rsidR="009D6B70" w:rsidRPr="0088307C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родитель-руководитель; учитель-администратор</w:t>
      </w:r>
    </w:p>
    <w:p w:rsidR="009D6B70" w:rsidRPr="0088307C" w:rsidRDefault="009D6B70" w:rsidP="0088307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</w:t>
      </w:r>
      <w:r w:rsidR="00457EC7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ышения качества знаний учащихся.</w:t>
      </w:r>
    </w:p>
    <w:p w:rsidR="00913D8F" w:rsidRPr="0088307C" w:rsidRDefault="009D6B70" w:rsidP="0088307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информационных технологий с использованием мультимедийных средств.</w:t>
      </w:r>
    </w:p>
    <w:p w:rsidR="00F16000" w:rsidRPr="0088307C" w:rsidRDefault="00F16000" w:rsidP="0088307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работу по повышению квалификации учителей в различных формах.</w:t>
      </w:r>
    </w:p>
    <w:p w:rsidR="00F16000" w:rsidRPr="0088307C" w:rsidRDefault="00457EC7" w:rsidP="0088307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Активировать работу метод-объединений</w:t>
      </w:r>
      <w:r w:rsidR="00F16000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3D8F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кустовые </w:t>
      </w:r>
      <w:proofErr w:type="spellStart"/>
      <w:r w:rsidR="00913D8F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методобъединения</w:t>
      </w:r>
      <w:proofErr w:type="spellEnd"/>
      <w:r w:rsidR="00913D8F"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D8F" w:rsidRPr="0088307C" w:rsidRDefault="00913D8F" w:rsidP="0088307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благоприятную психологическую атмосферу путем оформления учебных кабинетов.</w:t>
      </w:r>
    </w:p>
    <w:p w:rsidR="00913D8F" w:rsidRPr="0088307C" w:rsidRDefault="00913D8F" w:rsidP="0088307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работу по обучению учителей компьютерной грамотностью</w:t>
      </w:r>
    </w:p>
    <w:p w:rsidR="00913D8F" w:rsidRDefault="00E07406" w:rsidP="0088307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Пересмотреть систему стимулирования учителей</w:t>
      </w:r>
    </w:p>
    <w:p w:rsidR="00457EC7" w:rsidRPr="0088307C" w:rsidRDefault="00457EC7" w:rsidP="00457EC7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406" w:rsidRPr="0088307C" w:rsidRDefault="00E07406" w:rsidP="00457EC7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264" w:rsidRPr="0088307C" w:rsidRDefault="007F4264" w:rsidP="0088307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4264" w:rsidRPr="0088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3006"/>
    <w:multiLevelType w:val="hybridMultilevel"/>
    <w:tmpl w:val="38B2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B4C1A"/>
    <w:multiLevelType w:val="hybridMultilevel"/>
    <w:tmpl w:val="5D16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23639"/>
    <w:multiLevelType w:val="hybridMultilevel"/>
    <w:tmpl w:val="C71AA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00E11"/>
    <w:multiLevelType w:val="hybridMultilevel"/>
    <w:tmpl w:val="9832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87473"/>
    <w:multiLevelType w:val="hybridMultilevel"/>
    <w:tmpl w:val="7BB42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E5D8C"/>
    <w:multiLevelType w:val="hybridMultilevel"/>
    <w:tmpl w:val="5356A414"/>
    <w:lvl w:ilvl="0" w:tplc="62863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A3EEE"/>
    <w:multiLevelType w:val="hybridMultilevel"/>
    <w:tmpl w:val="EC505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161B"/>
    <w:multiLevelType w:val="hybridMultilevel"/>
    <w:tmpl w:val="7E26013C"/>
    <w:lvl w:ilvl="0" w:tplc="2C868B9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9C5B29"/>
    <w:multiLevelType w:val="hybridMultilevel"/>
    <w:tmpl w:val="3480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F4EA0"/>
    <w:multiLevelType w:val="hybridMultilevel"/>
    <w:tmpl w:val="9B24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F51A3"/>
    <w:multiLevelType w:val="hybridMultilevel"/>
    <w:tmpl w:val="8B18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52"/>
    <w:rsid w:val="00081FBB"/>
    <w:rsid w:val="00171532"/>
    <w:rsid w:val="002137C2"/>
    <w:rsid w:val="002B40F6"/>
    <w:rsid w:val="003D5938"/>
    <w:rsid w:val="00457EC7"/>
    <w:rsid w:val="00561D9C"/>
    <w:rsid w:val="0057621E"/>
    <w:rsid w:val="005B018B"/>
    <w:rsid w:val="006148DB"/>
    <w:rsid w:val="00700137"/>
    <w:rsid w:val="007B7C22"/>
    <w:rsid w:val="007F4264"/>
    <w:rsid w:val="0088307C"/>
    <w:rsid w:val="008856C2"/>
    <w:rsid w:val="008D3F17"/>
    <w:rsid w:val="008F7C52"/>
    <w:rsid w:val="00913D8F"/>
    <w:rsid w:val="009533B2"/>
    <w:rsid w:val="0097528D"/>
    <w:rsid w:val="009D6B70"/>
    <w:rsid w:val="00A94687"/>
    <w:rsid w:val="00B757FA"/>
    <w:rsid w:val="00DD5399"/>
    <w:rsid w:val="00E07406"/>
    <w:rsid w:val="00F16000"/>
    <w:rsid w:val="00F17AF8"/>
    <w:rsid w:val="00F84E17"/>
    <w:rsid w:val="00F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C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F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C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F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2</cp:revision>
  <dcterms:created xsi:type="dcterms:W3CDTF">2018-12-28T20:07:00Z</dcterms:created>
  <dcterms:modified xsi:type="dcterms:W3CDTF">2018-12-28T20:07:00Z</dcterms:modified>
</cp:coreProperties>
</file>